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C49B" w14:textId="7D0A9DEA" w:rsidR="00937440" w:rsidRPr="00A21527" w:rsidRDefault="3E354CD0" w:rsidP="3E354CD0">
      <w:pPr>
        <w:jc w:val="center"/>
        <w:rPr>
          <w:b/>
          <w:bCs/>
        </w:rPr>
      </w:pPr>
      <w:r w:rsidRPr="3E354CD0">
        <w:rPr>
          <w:b/>
          <w:bCs/>
        </w:rPr>
        <w:t>Park and Tourism Committee Agenda</w:t>
      </w:r>
    </w:p>
    <w:p w14:paraId="04214D58" w14:textId="647BF474" w:rsidR="002366DF" w:rsidRPr="00040127" w:rsidRDefault="288F33DA" w:rsidP="288F33DA">
      <w:pPr>
        <w:pStyle w:val="Heading2"/>
        <w:rPr>
          <w:rFonts w:asciiTheme="minorHAnsi" w:hAnsiTheme="minorHAnsi" w:cstheme="minorBidi"/>
          <w:b/>
          <w:bCs/>
          <w:i/>
          <w:iCs/>
          <w:color w:val="000000" w:themeColor="text1"/>
          <w:sz w:val="22"/>
          <w:szCs w:val="22"/>
        </w:rPr>
      </w:pPr>
      <w:r w:rsidRPr="288F33DA">
        <w:rPr>
          <w:b/>
          <w:bCs/>
          <w:color w:val="000000" w:themeColor="text1"/>
        </w:rPr>
        <w:t>The Town of Delavan Park &amp; Tourism Committee will hold its monthly Meeting on</w:t>
      </w:r>
      <w:r w:rsidRPr="288F33DA">
        <w:rPr>
          <w:b/>
          <w:bCs/>
          <w:color w:val="FF0000"/>
        </w:rPr>
        <w:t xml:space="preserve"> Tuesday December 5th, 2023, at 5:00 pm</w:t>
      </w:r>
      <w:r w:rsidRPr="288F33DA">
        <w:rPr>
          <w:b/>
          <w:bCs/>
          <w:color w:val="000000" w:themeColor="text1"/>
        </w:rPr>
        <w:t xml:space="preserve"> at the Town Hall.  Call-in option is available: </w:t>
      </w:r>
      <w:r w:rsidRPr="288F33DA">
        <w:rPr>
          <w:b/>
          <w:bCs/>
          <w:color w:val="FF0000"/>
        </w:rPr>
        <w:t xml:space="preserve">425-436-6389 Code: 437479.  </w:t>
      </w:r>
      <w:r w:rsidRPr="288F33DA">
        <w:rPr>
          <w:b/>
          <w:bCs/>
          <w:color w:val="000000" w:themeColor="text1"/>
        </w:rPr>
        <w:t>Public comment may be allowed on any agenda item at the discretion of the chairperson.</w:t>
      </w:r>
    </w:p>
    <w:p w14:paraId="0CA0E9C9" w14:textId="77777777" w:rsidR="002366DF" w:rsidRPr="00040127" w:rsidRDefault="00247A8E" w:rsidP="3E354CD0">
      <w:pPr>
        <w:pStyle w:val="PlainText"/>
        <w:tabs>
          <w:tab w:val="left" w:pos="3540"/>
        </w:tabs>
        <w:ind w:left="540"/>
        <w:rPr>
          <w:rFonts w:asciiTheme="minorHAnsi" w:hAnsiTheme="minorHAnsi" w:cstheme="minorBidi"/>
          <w:color w:val="000000" w:themeColor="text1"/>
          <w:sz w:val="22"/>
          <w:szCs w:val="22"/>
        </w:rPr>
      </w:pPr>
      <w:r>
        <w:rPr>
          <w:rFonts w:asciiTheme="minorHAnsi" w:hAnsiTheme="minorHAnsi" w:cstheme="minorHAnsi"/>
          <w:sz w:val="22"/>
          <w:szCs w:val="22"/>
        </w:rPr>
        <w:tab/>
      </w:r>
    </w:p>
    <w:p w14:paraId="14357C12" w14:textId="77777777" w:rsidR="002366DF" w:rsidRPr="00040127" w:rsidRDefault="002366DF" w:rsidP="002366DF">
      <w:pPr>
        <w:pStyle w:val="PlainText"/>
        <w:numPr>
          <w:ilvl w:val="0"/>
          <w:numId w:val="1"/>
        </w:numPr>
        <w:tabs>
          <w:tab w:val="left" w:pos="-2880"/>
          <w:tab w:val="left" w:pos="-2790"/>
        </w:tabs>
        <w:rPr>
          <w:rFonts w:asciiTheme="minorHAnsi" w:hAnsiTheme="minorHAnsi" w:cstheme="minorHAnsi"/>
          <w:sz w:val="22"/>
          <w:szCs w:val="22"/>
        </w:rPr>
      </w:pPr>
      <w:r w:rsidRPr="00040127">
        <w:rPr>
          <w:rFonts w:asciiTheme="minorHAnsi" w:hAnsiTheme="minorHAnsi" w:cstheme="minorHAnsi"/>
          <w:sz w:val="22"/>
          <w:szCs w:val="22"/>
        </w:rPr>
        <w:t>Call to order</w:t>
      </w:r>
    </w:p>
    <w:p w14:paraId="62E56CEB" w14:textId="77777777" w:rsidR="002366DF" w:rsidRPr="00040127" w:rsidRDefault="002366DF" w:rsidP="002366DF">
      <w:pPr>
        <w:pStyle w:val="PlainText"/>
        <w:numPr>
          <w:ilvl w:val="0"/>
          <w:numId w:val="1"/>
        </w:numPr>
        <w:tabs>
          <w:tab w:val="left" w:pos="-2880"/>
          <w:tab w:val="left" w:pos="-2790"/>
        </w:tabs>
        <w:rPr>
          <w:rFonts w:asciiTheme="minorHAnsi" w:hAnsiTheme="minorHAnsi" w:cstheme="minorHAnsi"/>
          <w:sz w:val="22"/>
          <w:szCs w:val="22"/>
        </w:rPr>
      </w:pPr>
      <w:r w:rsidRPr="00040127">
        <w:rPr>
          <w:rFonts w:asciiTheme="minorHAnsi" w:hAnsiTheme="minorHAnsi" w:cstheme="minorHAnsi"/>
          <w:sz w:val="22"/>
          <w:szCs w:val="22"/>
        </w:rPr>
        <w:t>Roll Call</w:t>
      </w:r>
    </w:p>
    <w:p w14:paraId="16905DEC" w14:textId="77777777" w:rsidR="002366DF" w:rsidRPr="00040127" w:rsidRDefault="002366DF" w:rsidP="002366DF">
      <w:pPr>
        <w:pStyle w:val="PlainText"/>
        <w:numPr>
          <w:ilvl w:val="0"/>
          <w:numId w:val="1"/>
        </w:numPr>
        <w:tabs>
          <w:tab w:val="left" w:pos="-2880"/>
          <w:tab w:val="left" w:pos="-2790"/>
        </w:tabs>
        <w:rPr>
          <w:rFonts w:asciiTheme="minorHAnsi" w:hAnsiTheme="minorHAnsi" w:cstheme="minorHAnsi"/>
          <w:sz w:val="22"/>
          <w:szCs w:val="22"/>
        </w:rPr>
      </w:pPr>
      <w:r w:rsidRPr="00040127">
        <w:rPr>
          <w:rFonts w:asciiTheme="minorHAnsi" w:hAnsiTheme="minorHAnsi" w:cstheme="minorHAnsi"/>
          <w:sz w:val="22"/>
          <w:szCs w:val="22"/>
        </w:rPr>
        <w:t>Declaration of quorum for doing business</w:t>
      </w:r>
    </w:p>
    <w:p w14:paraId="3B6FE573" w14:textId="77777777" w:rsidR="002366DF" w:rsidRPr="00040127" w:rsidRDefault="002366DF" w:rsidP="002366DF">
      <w:pPr>
        <w:pStyle w:val="PlainText"/>
        <w:numPr>
          <w:ilvl w:val="0"/>
          <w:numId w:val="1"/>
        </w:numPr>
        <w:tabs>
          <w:tab w:val="left" w:pos="-2880"/>
          <w:tab w:val="left" w:pos="-2790"/>
        </w:tabs>
        <w:rPr>
          <w:rFonts w:asciiTheme="minorHAnsi" w:hAnsiTheme="minorHAnsi" w:cstheme="minorHAnsi"/>
          <w:sz w:val="22"/>
          <w:szCs w:val="22"/>
        </w:rPr>
      </w:pPr>
      <w:r w:rsidRPr="00040127">
        <w:rPr>
          <w:rFonts w:asciiTheme="minorHAnsi" w:hAnsiTheme="minorHAnsi" w:cstheme="minorHAnsi"/>
          <w:sz w:val="22"/>
          <w:szCs w:val="22"/>
        </w:rPr>
        <w:t>Approval of Agenda</w:t>
      </w:r>
    </w:p>
    <w:p w14:paraId="4EC247E4" w14:textId="66243F9D" w:rsidR="002366DF" w:rsidRPr="00040127" w:rsidRDefault="288F33DA" w:rsidP="288F33DA">
      <w:pPr>
        <w:pStyle w:val="Title"/>
        <w:numPr>
          <w:ilvl w:val="0"/>
          <w:numId w:val="1"/>
        </w:numPr>
        <w:jc w:val="left"/>
        <w:outlineLvl w:val="0"/>
        <w:rPr>
          <w:rFonts w:asciiTheme="minorHAnsi" w:hAnsiTheme="minorHAnsi" w:cstheme="minorBidi"/>
          <w:sz w:val="22"/>
          <w:szCs w:val="22"/>
        </w:rPr>
      </w:pPr>
      <w:r w:rsidRPr="288F33DA">
        <w:rPr>
          <w:rFonts w:asciiTheme="minorHAnsi" w:hAnsiTheme="minorHAnsi" w:cstheme="minorBidi"/>
          <w:b w:val="0"/>
          <w:sz w:val="22"/>
          <w:szCs w:val="22"/>
        </w:rPr>
        <w:t xml:space="preserve">Approval of minutes of the regular </w:t>
      </w:r>
      <w:bookmarkStart w:id="0" w:name="_Int_7bJdifaA"/>
      <w:proofErr w:type="gramStart"/>
      <w:r w:rsidRPr="288F33DA">
        <w:rPr>
          <w:rFonts w:asciiTheme="minorHAnsi" w:hAnsiTheme="minorHAnsi" w:cstheme="minorBidi"/>
          <w:b w:val="0"/>
          <w:sz w:val="22"/>
          <w:szCs w:val="22"/>
        </w:rPr>
        <w:t>Park</w:t>
      </w:r>
      <w:bookmarkEnd w:id="0"/>
      <w:proofErr w:type="gramEnd"/>
      <w:r w:rsidRPr="288F33DA">
        <w:rPr>
          <w:rFonts w:asciiTheme="minorHAnsi" w:hAnsiTheme="minorHAnsi" w:cstheme="minorBidi"/>
          <w:b w:val="0"/>
          <w:sz w:val="22"/>
          <w:szCs w:val="22"/>
        </w:rPr>
        <w:t xml:space="preserve"> &amp; Tourism Committee meeting of November 7th, 2023.</w:t>
      </w:r>
    </w:p>
    <w:p w14:paraId="0E4CCAE0" w14:textId="77777777" w:rsidR="002366DF" w:rsidRPr="00040127" w:rsidRDefault="002366DF" w:rsidP="002366DF">
      <w:pPr>
        <w:pStyle w:val="PlainText"/>
        <w:numPr>
          <w:ilvl w:val="0"/>
          <w:numId w:val="1"/>
        </w:numPr>
        <w:tabs>
          <w:tab w:val="left" w:pos="-2880"/>
          <w:tab w:val="left" w:pos="-2790"/>
        </w:tabs>
        <w:rPr>
          <w:rFonts w:asciiTheme="minorHAnsi" w:hAnsiTheme="minorHAnsi" w:cstheme="minorHAnsi"/>
          <w:i/>
          <w:sz w:val="22"/>
          <w:szCs w:val="22"/>
        </w:rPr>
      </w:pPr>
      <w:r w:rsidRPr="00040127">
        <w:rPr>
          <w:rFonts w:asciiTheme="minorHAnsi" w:hAnsiTheme="minorHAnsi" w:cstheme="minorHAnsi"/>
          <w:sz w:val="22"/>
          <w:szCs w:val="22"/>
        </w:rPr>
        <w:t xml:space="preserve">Comments and suggestions of citizens present regarding Items on the Agenda. </w:t>
      </w:r>
      <w:r w:rsidRPr="00040127">
        <w:rPr>
          <w:rFonts w:asciiTheme="minorHAnsi" w:hAnsiTheme="minorHAnsi" w:cstheme="minorHAnsi"/>
          <w:i/>
          <w:sz w:val="22"/>
          <w:szCs w:val="22"/>
        </w:rPr>
        <w:t>Citizen’s comments limited to three (3) minutes.</w:t>
      </w:r>
    </w:p>
    <w:p w14:paraId="330FAD12" w14:textId="77777777" w:rsidR="002366DF" w:rsidRDefault="002366DF" w:rsidP="002366DF">
      <w:pPr>
        <w:pStyle w:val="PlainText"/>
        <w:numPr>
          <w:ilvl w:val="0"/>
          <w:numId w:val="1"/>
        </w:numPr>
        <w:tabs>
          <w:tab w:val="left" w:pos="-2880"/>
          <w:tab w:val="left" w:pos="-2790"/>
        </w:tabs>
        <w:rPr>
          <w:rFonts w:asciiTheme="minorHAnsi" w:hAnsiTheme="minorHAnsi" w:cstheme="minorHAnsi"/>
          <w:sz w:val="22"/>
          <w:szCs w:val="22"/>
        </w:rPr>
      </w:pPr>
      <w:r w:rsidRPr="00040127">
        <w:rPr>
          <w:rFonts w:asciiTheme="minorHAnsi" w:hAnsiTheme="minorHAnsi" w:cstheme="minorHAnsi"/>
          <w:sz w:val="22"/>
          <w:szCs w:val="22"/>
        </w:rPr>
        <w:t>Communications</w:t>
      </w:r>
    </w:p>
    <w:p w14:paraId="7B6F6021" w14:textId="77777777" w:rsidR="00A40830" w:rsidRPr="00A40830" w:rsidRDefault="002366DF" w:rsidP="002366DF">
      <w:pPr>
        <w:pStyle w:val="PlainText"/>
        <w:numPr>
          <w:ilvl w:val="0"/>
          <w:numId w:val="1"/>
        </w:numPr>
        <w:tabs>
          <w:tab w:val="left" w:pos="-2880"/>
          <w:tab w:val="left" w:pos="-2790"/>
        </w:tabs>
        <w:rPr>
          <w:rFonts w:asciiTheme="minorHAnsi" w:hAnsiTheme="minorHAnsi" w:cstheme="minorHAnsi"/>
          <w:sz w:val="22"/>
          <w:szCs w:val="22"/>
        </w:rPr>
      </w:pPr>
      <w:r>
        <w:rPr>
          <w:rFonts w:asciiTheme="minorHAnsi" w:hAnsiTheme="minorHAnsi" w:cstheme="minorHAnsi"/>
          <w:sz w:val="22"/>
        </w:rPr>
        <w:t xml:space="preserve">Delavan Friends of the Park (FOP) </w:t>
      </w:r>
    </w:p>
    <w:p w14:paraId="7AC7D4F6" w14:textId="77777777" w:rsidR="002366DF" w:rsidRPr="00CD63D9" w:rsidRDefault="00A40830" w:rsidP="00A40830">
      <w:pPr>
        <w:pStyle w:val="PlainText"/>
        <w:numPr>
          <w:ilvl w:val="1"/>
          <w:numId w:val="1"/>
        </w:numPr>
        <w:tabs>
          <w:tab w:val="left" w:pos="-2880"/>
          <w:tab w:val="left" w:pos="-2790"/>
        </w:tabs>
        <w:rPr>
          <w:rFonts w:asciiTheme="minorHAnsi" w:hAnsiTheme="minorHAnsi" w:cstheme="minorHAnsi"/>
          <w:sz w:val="22"/>
          <w:szCs w:val="22"/>
        </w:rPr>
      </w:pPr>
      <w:r w:rsidRPr="00E145BB">
        <w:rPr>
          <w:rFonts w:asciiTheme="minorHAnsi" w:hAnsiTheme="minorHAnsi" w:cstheme="minorHAnsi"/>
          <w:sz w:val="22"/>
          <w:szCs w:val="22"/>
        </w:rPr>
        <w:t>Discussion</w:t>
      </w:r>
      <w:r>
        <w:rPr>
          <w:rFonts w:asciiTheme="minorHAnsi" w:hAnsiTheme="minorHAnsi" w:cstheme="minorHAnsi"/>
          <w:sz w:val="22"/>
          <w:szCs w:val="22"/>
        </w:rPr>
        <w:t xml:space="preserve">/possible recommendation: </w:t>
      </w:r>
      <w:r w:rsidR="001D5ED1">
        <w:rPr>
          <w:rFonts w:asciiTheme="minorHAnsi" w:hAnsiTheme="minorHAnsi" w:cstheme="minorHAnsi"/>
          <w:sz w:val="22"/>
        </w:rPr>
        <w:t xml:space="preserve"> Tourism Entity and Event Management </w:t>
      </w:r>
      <w:r w:rsidR="002366DF">
        <w:rPr>
          <w:rFonts w:asciiTheme="minorHAnsi" w:hAnsiTheme="minorHAnsi" w:cstheme="minorHAnsi"/>
          <w:sz w:val="22"/>
        </w:rPr>
        <w:t>Updates</w:t>
      </w:r>
    </w:p>
    <w:p w14:paraId="5F41CEB0" w14:textId="10D40CBA" w:rsidR="00CD63D9" w:rsidRDefault="00CD63D9" w:rsidP="00CD63D9">
      <w:pPr>
        <w:pStyle w:val="PlainText"/>
        <w:numPr>
          <w:ilvl w:val="1"/>
          <w:numId w:val="1"/>
        </w:numPr>
        <w:rPr>
          <w:rFonts w:asciiTheme="minorHAnsi" w:hAnsiTheme="minorHAnsi" w:cstheme="minorHAnsi"/>
          <w:sz w:val="22"/>
          <w:szCs w:val="22"/>
        </w:rPr>
      </w:pPr>
      <w:r w:rsidRPr="00E145BB">
        <w:rPr>
          <w:rFonts w:asciiTheme="minorHAnsi" w:hAnsiTheme="minorHAnsi" w:cstheme="minorHAnsi"/>
          <w:sz w:val="22"/>
          <w:szCs w:val="22"/>
        </w:rPr>
        <w:t>Discussion</w:t>
      </w:r>
      <w:r>
        <w:rPr>
          <w:rFonts w:asciiTheme="minorHAnsi" w:hAnsiTheme="minorHAnsi" w:cstheme="minorHAnsi"/>
          <w:sz w:val="22"/>
          <w:szCs w:val="22"/>
        </w:rPr>
        <w:t>/possible recommendation: Town</w:t>
      </w:r>
      <w:r w:rsidR="00BE6AA7">
        <w:rPr>
          <w:rFonts w:asciiTheme="minorHAnsi" w:hAnsiTheme="minorHAnsi" w:cstheme="minorHAnsi"/>
          <w:sz w:val="22"/>
          <w:szCs w:val="22"/>
        </w:rPr>
        <w:t>/Tourism</w:t>
      </w:r>
      <w:r>
        <w:rPr>
          <w:rFonts w:asciiTheme="minorHAnsi" w:hAnsiTheme="minorHAnsi" w:cstheme="minorHAnsi"/>
          <w:sz w:val="22"/>
          <w:szCs w:val="22"/>
        </w:rPr>
        <w:t xml:space="preserve"> e</w:t>
      </w:r>
      <w:r w:rsidRPr="00E145BB">
        <w:rPr>
          <w:rFonts w:asciiTheme="minorHAnsi" w:hAnsiTheme="minorHAnsi" w:cstheme="minorHAnsi"/>
          <w:sz w:val="22"/>
          <w:szCs w:val="22"/>
        </w:rPr>
        <w:t>vents planning</w:t>
      </w:r>
      <w:r>
        <w:rPr>
          <w:rFonts w:asciiTheme="minorHAnsi" w:hAnsiTheme="minorHAnsi" w:cstheme="minorHAnsi"/>
          <w:sz w:val="22"/>
          <w:szCs w:val="22"/>
        </w:rPr>
        <w:t xml:space="preserve"> and </w:t>
      </w:r>
      <w:proofErr w:type="gramStart"/>
      <w:r w:rsidR="004C7C2D">
        <w:rPr>
          <w:rFonts w:asciiTheme="minorHAnsi" w:hAnsiTheme="minorHAnsi" w:cstheme="minorHAnsi"/>
          <w:sz w:val="22"/>
          <w:szCs w:val="22"/>
        </w:rPr>
        <w:t>reflections</w:t>
      </w:r>
      <w:proofErr w:type="gramEnd"/>
    </w:p>
    <w:p w14:paraId="7AA3105F" w14:textId="77777777" w:rsidR="004664C8" w:rsidRDefault="003C026C" w:rsidP="004664C8">
      <w:pPr>
        <w:pStyle w:val="PlainText"/>
        <w:numPr>
          <w:ilvl w:val="1"/>
          <w:numId w:val="1"/>
        </w:numPr>
        <w:tabs>
          <w:tab w:val="left" w:pos="-2880"/>
          <w:tab w:val="left" w:pos="-2790"/>
        </w:tabs>
        <w:rPr>
          <w:rFonts w:asciiTheme="minorHAnsi" w:hAnsiTheme="minorHAnsi" w:cstheme="minorHAnsi"/>
          <w:sz w:val="22"/>
          <w:szCs w:val="22"/>
        </w:rPr>
      </w:pPr>
      <w:r w:rsidRPr="00E145BB">
        <w:rPr>
          <w:rFonts w:asciiTheme="minorHAnsi" w:hAnsiTheme="minorHAnsi" w:cstheme="minorHAnsi"/>
          <w:sz w:val="22"/>
          <w:szCs w:val="22"/>
        </w:rPr>
        <w:t>Discussion/possible recommendation:</w:t>
      </w:r>
      <w:r>
        <w:rPr>
          <w:rFonts w:asciiTheme="minorHAnsi" w:hAnsiTheme="minorHAnsi" w:cstheme="minorHAnsi"/>
          <w:sz w:val="22"/>
          <w:szCs w:val="22"/>
        </w:rPr>
        <w:t xml:space="preserve"> Amendments to Tourism/Event Management contracts</w:t>
      </w:r>
    </w:p>
    <w:p w14:paraId="1D2E2A66" w14:textId="73FADBC9" w:rsidR="00E775AC" w:rsidRPr="00E775AC" w:rsidRDefault="3E354CD0" w:rsidP="3E354CD0">
      <w:pPr>
        <w:pStyle w:val="PlainText"/>
        <w:numPr>
          <w:ilvl w:val="0"/>
          <w:numId w:val="1"/>
        </w:numPr>
        <w:rPr>
          <w:rFonts w:asciiTheme="minorHAnsi" w:hAnsiTheme="minorHAnsi" w:cstheme="minorBidi"/>
          <w:sz w:val="22"/>
          <w:szCs w:val="22"/>
        </w:rPr>
      </w:pPr>
      <w:r w:rsidRPr="3E354CD0">
        <w:rPr>
          <w:rFonts w:asciiTheme="minorHAnsi" w:hAnsiTheme="minorHAnsi" w:cstheme="minorBidi"/>
          <w:sz w:val="22"/>
          <w:szCs w:val="22"/>
        </w:rPr>
        <w:t>Shoff Associates – Park Harbor Master Updates</w:t>
      </w:r>
    </w:p>
    <w:p w14:paraId="66F8CEED" w14:textId="6FC35554" w:rsidR="0037622B" w:rsidRDefault="7D58C2DD" w:rsidP="7D58C2DD">
      <w:pPr>
        <w:pStyle w:val="PlainText"/>
        <w:numPr>
          <w:ilvl w:val="0"/>
          <w:numId w:val="1"/>
        </w:numPr>
        <w:rPr>
          <w:rFonts w:asciiTheme="minorHAnsi" w:hAnsiTheme="minorHAnsi" w:cstheme="minorBidi"/>
          <w:sz w:val="22"/>
          <w:szCs w:val="22"/>
        </w:rPr>
      </w:pPr>
      <w:r w:rsidRPr="7D58C2DD">
        <w:rPr>
          <w:rFonts w:asciiTheme="minorHAnsi" w:hAnsiTheme="minorHAnsi" w:cstheme="minorBidi"/>
          <w:sz w:val="22"/>
          <w:szCs w:val="22"/>
        </w:rPr>
        <w:t xml:space="preserve">Old Business:  </w:t>
      </w:r>
    </w:p>
    <w:p w14:paraId="7AFB3C19" w14:textId="77777777" w:rsidR="00C64B71" w:rsidRDefault="7D58C2DD" w:rsidP="00C64B71">
      <w:pPr>
        <w:pStyle w:val="PlainText"/>
        <w:numPr>
          <w:ilvl w:val="1"/>
          <w:numId w:val="1"/>
        </w:numPr>
        <w:rPr>
          <w:rFonts w:asciiTheme="minorHAnsi" w:hAnsiTheme="minorHAnsi" w:cstheme="minorHAnsi"/>
          <w:sz w:val="22"/>
          <w:szCs w:val="22"/>
        </w:rPr>
      </w:pPr>
      <w:r w:rsidRPr="7D58C2DD">
        <w:rPr>
          <w:rFonts w:asciiTheme="minorHAnsi" w:hAnsiTheme="minorHAnsi" w:cstheme="minorBidi"/>
          <w:sz w:val="22"/>
          <w:szCs w:val="22"/>
        </w:rPr>
        <w:t>Discussion/possible recommendation: Rocks/plantings burial mounds</w:t>
      </w:r>
    </w:p>
    <w:p w14:paraId="133D939B" w14:textId="77777777" w:rsidR="00C64B71" w:rsidRDefault="7D58C2DD" w:rsidP="00C64B71">
      <w:pPr>
        <w:pStyle w:val="PlainText"/>
        <w:numPr>
          <w:ilvl w:val="1"/>
          <w:numId w:val="1"/>
        </w:numPr>
        <w:rPr>
          <w:rFonts w:asciiTheme="minorHAnsi" w:hAnsiTheme="minorHAnsi" w:cstheme="minorHAnsi"/>
          <w:sz w:val="22"/>
          <w:szCs w:val="22"/>
        </w:rPr>
      </w:pPr>
      <w:r w:rsidRPr="7D58C2DD">
        <w:rPr>
          <w:rFonts w:asciiTheme="minorHAnsi" w:hAnsiTheme="minorHAnsi" w:cstheme="minorBidi"/>
          <w:sz w:val="22"/>
          <w:szCs w:val="22"/>
        </w:rPr>
        <w:t>Discussion/possible recommendation: Historical marker burial mounds</w:t>
      </w:r>
    </w:p>
    <w:p w14:paraId="3C5452FD" w14:textId="77777777" w:rsidR="004A21FE" w:rsidRPr="00CD63D9" w:rsidRDefault="7D58C2DD" w:rsidP="76544B32">
      <w:pPr>
        <w:pStyle w:val="PlainText"/>
        <w:numPr>
          <w:ilvl w:val="1"/>
          <w:numId w:val="1"/>
        </w:numPr>
        <w:rPr>
          <w:rFonts w:asciiTheme="minorHAnsi" w:hAnsiTheme="minorHAnsi" w:cstheme="minorBidi"/>
          <w:sz w:val="22"/>
          <w:szCs w:val="22"/>
        </w:rPr>
      </w:pPr>
      <w:r w:rsidRPr="7D58C2DD">
        <w:rPr>
          <w:rFonts w:asciiTheme="minorHAnsi" w:hAnsiTheme="minorHAnsi" w:cstheme="minorBidi"/>
          <w:sz w:val="22"/>
          <w:szCs w:val="22"/>
        </w:rPr>
        <w:t>Discussion/possible recommendation: Tribal land acknowledgement plaque</w:t>
      </w:r>
    </w:p>
    <w:p w14:paraId="6643031A" w14:textId="5370A46B" w:rsidR="76544B32" w:rsidRDefault="76544B32" w:rsidP="76544B32">
      <w:pPr>
        <w:pStyle w:val="PlainText"/>
      </w:pPr>
    </w:p>
    <w:p w14:paraId="3AF103C4" w14:textId="60C58C69" w:rsidR="76544B32" w:rsidRDefault="76544B32" w:rsidP="76544B32">
      <w:pPr>
        <w:pStyle w:val="PlainText"/>
        <w:numPr>
          <w:ilvl w:val="0"/>
          <w:numId w:val="1"/>
        </w:numPr>
        <w:rPr>
          <w:rFonts w:asciiTheme="minorHAnsi" w:hAnsiTheme="minorHAnsi" w:cstheme="minorBidi"/>
          <w:sz w:val="22"/>
          <w:szCs w:val="22"/>
        </w:rPr>
      </w:pPr>
      <w:r w:rsidRPr="76544B32">
        <w:rPr>
          <w:rFonts w:asciiTheme="minorHAnsi" w:hAnsiTheme="minorHAnsi" w:cstheme="minorBidi"/>
          <w:sz w:val="22"/>
          <w:szCs w:val="22"/>
        </w:rPr>
        <w:t xml:space="preserve"> New Business:</w:t>
      </w:r>
    </w:p>
    <w:p w14:paraId="1C1B0341" w14:textId="381E89E3" w:rsidR="76544B32" w:rsidRDefault="288F33DA" w:rsidP="76544B32">
      <w:pPr>
        <w:pStyle w:val="PlainText"/>
      </w:pPr>
      <w:r w:rsidRPr="288F33DA">
        <w:rPr>
          <w:rFonts w:asciiTheme="minorHAnsi" w:hAnsiTheme="minorHAnsi" w:cstheme="minorBidi"/>
          <w:sz w:val="22"/>
          <w:szCs w:val="22"/>
        </w:rPr>
        <w:t xml:space="preserve">                         a. Park and Tourism Revenue Sources</w:t>
      </w:r>
    </w:p>
    <w:p w14:paraId="5A4973FB" w14:textId="0B5F41E0" w:rsidR="288F33DA" w:rsidRDefault="288F33DA" w:rsidP="288F33DA">
      <w:pPr>
        <w:pStyle w:val="PlainText"/>
        <w:rPr>
          <w:rFonts w:asciiTheme="minorHAnsi" w:hAnsiTheme="minorHAnsi" w:cstheme="minorBidi"/>
          <w:sz w:val="22"/>
          <w:szCs w:val="22"/>
        </w:rPr>
      </w:pPr>
      <w:r w:rsidRPr="288F33DA">
        <w:rPr>
          <w:rFonts w:asciiTheme="minorHAnsi" w:hAnsiTheme="minorHAnsi" w:cstheme="minorBidi"/>
          <w:sz w:val="22"/>
          <w:szCs w:val="22"/>
        </w:rPr>
        <w:t xml:space="preserve">                         b. 2024 Pest Control Contract.</w:t>
      </w:r>
    </w:p>
    <w:p w14:paraId="3882ED41" w14:textId="67510A60" w:rsidR="288F33DA" w:rsidRDefault="288F33DA" w:rsidP="288F33DA">
      <w:pPr>
        <w:pStyle w:val="PlainText"/>
        <w:rPr>
          <w:rFonts w:asciiTheme="minorHAnsi" w:hAnsiTheme="minorHAnsi" w:cstheme="minorBidi"/>
          <w:sz w:val="22"/>
          <w:szCs w:val="22"/>
        </w:rPr>
      </w:pPr>
      <w:r w:rsidRPr="288F33DA">
        <w:rPr>
          <w:rFonts w:asciiTheme="minorHAnsi" w:hAnsiTheme="minorHAnsi" w:cstheme="minorBidi"/>
          <w:sz w:val="22"/>
          <w:szCs w:val="22"/>
        </w:rPr>
        <w:t xml:space="preserve">                         c. City of Delavan Park and Rec Contract</w:t>
      </w:r>
    </w:p>
    <w:p w14:paraId="05D634F2" w14:textId="77777777" w:rsidR="000D5564" w:rsidRDefault="76544B32" w:rsidP="000D5564">
      <w:pPr>
        <w:pStyle w:val="PlainText"/>
        <w:numPr>
          <w:ilvl w:val="0"/>
          <w:numId w:val="1"/>
        </w:numPr>
        <w:tabs>
          <w:tab w:val="left" w:pos="-2880"/>
          <w:tab w:val="left" w:pos="-2790"/>
        </w:tabs>
        <w:rPr>
          <w:rFonts w:asciiTheme="minorHAnsi" w:hAnsiTheme="minorHAnsi" w:cstheme="minorHAnsi"/>
          <w:sz w:val="22"/>
          <w:szCs w:val="22"/>
        </w:rPr>
      </w:pPr>
      <w:r w:rsidRPr="76544B32">
        <w:rPr>
          <w:rFonts w:asciiTheme="minorHAnsi" w:hAnsiTheme="minorHAnsi" w:cstheme="minorBidi"/>
          <w:sz w:val="22"/>
          <w:szCs w:val="22"/>
        </w:rPr>
        <w:t>Review of monthly bills, fee waiver requests, park improvement capital planning and budgeting</w:t>
      </w:r>
    </w:p>
    <w:p w14:paraId="05B9C956" w14:textId="77777777" w:rsidR="002366DF" w:rsidRPr="00040127" w:rsidRDefault="76544B32" w:rsidP="002366DF">
      <w:pPr>
        <w:pStyle w:val="PlainText"/>
        <w:numPr>
          <w:ilvl w:val="0"/>
          <w:numId w:val="1"/>
        </w:numPr>
        <w:tabs>
          <w:tab w:val="left" w:pos="-2880"/>
          <w:tab w:val="left" w:pos="-2790"/>
        </w:tabs>
        <w:rPr>
          <w:rFonts w:asciiTheme="minorHAnsi" w:hAnsiTheme="minorHAnsi" w:cstheme="minorHAnsi"/>
          <w:sz w:val="22"/>
          <w:szCs w:val="22"/>
        </w:rPr>
      </w:pPr>
      <w:r w:rsidRPr="76544B32">
        <w:rPr>
          <w:rFonts w:asciiTheme="minorHAnsi" w:hAnsiTheme="minorHAnsi" w:cstheme="minorBidi"/>
          <w:sz w:val="22"/>
          <w:szCs w:val="22"/>
        </w:rPr>
        <w:t xml:space="preserve">Comments and Suggestions of Citizens Present. </w:t>
      </w:r>
      <w:r w:rsidRPr="76544B32">
        <w:rPr>
          <w:rFonts w:asciiTheme="minorHAnsi" w:hAnsiTheme="minorHAnsi" w:cstheme="minorBidi"/>
          <w:i/>
          <w:iCs/>
          <w:sz w:val="22"/>
          <w:szCs w:val="22"/>
        </w:rPr>
        <w:t>Citizen’s comments limited to three (3) minutes</w:t>
      </w:r>
      <w:r w:rsidRPr="76544B32">
        <w:rPr>
          <w:rFonts w:asciiTheme="minorHAnsi" w:hAnsiTheme="minorHAnsi" w:cstheme="minorBidi"/>
          <w:sz w:val="22"/>
          <w:szCs w:val="22"/>
        </w:rPr>
        <w:t>.</w:t>
      </w:r>
    </w:p>
    <w:p w14:paraId="436D9C2B" w14:textId="34E9A60B" w:rsidR="002366DF" w:rsidRPr="00040127" w:rsidRDefault="288F33DA" w:rsidP="288F33DA">
      <w:pPr>
        <w:pStyle w:val="PlainText"/>
        <w:numPr>
          <w:ilvl w:val="0"/>
          <w:numId w:val="1"/>
        </w:numPr>
        <w:rPr>
          <w:rFonts w:asciiTheme="minorHAnsi" w:hAnsiTheme="minorHAnsi" w:cstheme="minorBidi"/>
          <w:sz w:val="22"/>
          <w:szCs w:val="22"/>
        </w:rPr>
      </w:pPr>
      <w:r w:rsidRPr="288F33DA">
        <w:rPr>
          <w:rFonts w:asciiTheme="minorHAnsi" w:hAnsiTheme="minorHAnsi" w:cstheme="minorBidi"/>
          <w:sz w:val="22"/>
          <w:szCs w:val="22"/>
        </w:rPr>
        <w:t xml:space="preserve">Date of Next Meeting- January 2nd, 2024, at Town Hall, 5:00 PM        </w:t>
      </w:r>
    </w:p>
    <w:p w14:paraId="5F0CF2BD" w14:textId="77777777" w:rsidR="002366DF" w:rsidRPr="00040127" w:rsidRDefault="76544B32" w:rsidP="002366DF">
      <w:pPr>
        <w:pStyle w:val="PlainText"/>
        <w:numPr>
          <w:ilvl w:val="0"/>
          <w:numId w:val="1"/>
        </w:numPr>
        <w:tabs>
          <w:tab w:val="left" w:pos="-2880"/>
          <w:tab w:val="left" w:pos="-2790"/>
        </w:tabs>
        <w:rPr>
          <w:rFonts w:asciiTheme="minorHAnsi" w:hAnsiTheme="minorHAnsi" w:cstheme="minorHAnsi"/>
          <w:sz w:val="22"/>
          <w:szCs w:val="22"/>
        </w:rPr>
      </w:pPr>
      <w:r w:rsidRPr="76544B32">
        <w:rPr>
          <w:rFonts w:asciiTheme="minorHAnsi" w:hAnsiTheme="minorHAnsi" w:cstheme="minorBidi"/>
          <w:sz w:val="22"/>
          <w:szCs w:val="22"/>
        </w:rPr>
        <w:t>Adjournment</w:t>
      </w:r>
    </w:p>
    <w:p w14:paraId="0EC923B1" w14:textId="02CAC590" w:rsidR="006C1489" w:rsidRPr="00040127" w:rsidRDefault="288F33DA" w:rsidP="288F33DA">
      <w:pPr>
        <w:pStyle w:val="PlainText"/>
        <w:rPr>
          <w:rFonts w:asciiTheme="minorHAnsi" w:hAnsiTheme="minorHAnsi" w:cstheme="minorBidi"/>
          <w:b/>
          <w:bCs/>
          <w:sz w:val="22"/>
          <w:szCs w:val="22"/>
        </w:rPr>
      </w:pPr>
      <w:r w:rsidRPr="288F33DA">
        <w:rPr>
          <w:rFonts w:asciiTheme="minorHAnsi" w:hAnsiTheme="minorHAnsi" w:cstheme="minorBidi"/>
          <w:sz w:val="22"/>
          <w:szCs w:val="22"/>
        </w:rPr>
        <w:t xml:space="preserve">    </w:t>
      </w:r>
      <w:r w:rsidR="69FDCD75">
        <w:tab/>
      </w:r>
      <w:r w:rsidR="69FDCD75">
        <w:tab/>
      </w:r>
      <w:r w:rsidR="69FDCD75">
        <w:tab/>
      </w:r>
      <w:r w:rsidR="69FDCD75">
        <w:tab/>
      </w:r>
      <w:r w:rsidR="69FDCD75">
        <w:tab/>
      </w:r>
      <w:r w:rsidR="69FDCD75">
        <w:tab/>
      </w:r>
      <w:r w:rsidR="69FDCD75">
        <w:tab/>
      </w:r>
      <w:r w:rsidR="69FDCD75">
        <w:tab/>
      </w:r>
      <w:r w:rsidR="69FDCD75">
        <w:tab/>
      </w:r>
      <w:r w:rsidRPr="288F33DA">
        <w:rPr>
          <w:rFonts w:asciiTheme="minorHAnsi" w:hAnsiTheme="minorHAnsi" w:cstheme="minorBidi"/>
          <w:sz w:val="22"/>
          <w:szCs w:val="22"/>
        </w:rPr>
        <w:t xml:space="preserve">  </w:t>
      </w:r>
      <w:r w:rsidRPr="288F33DA">
        <w:rPr>
          <w:rFonts w:asciiTheme="minorHAnsi" w:hAnsiTheme="minorHAnsi" w:cstheme="minorBidi"/>
          <w:b/>
          <w:bCs/>
          <w:sz w:val="22"/>
          <w:szCs w:val="22"/>
        </w:rPr>
        <w:t>Date: November 29, 2023</w:t>
      </w:r>
    </w:p>
    <w:p w14:paraId="556AE769" w14:textId="77777777" w:rsidR="002366DF" w:rsidRPr="00040127" w:rsidRDefault="002366DF" w:rsidP="002366DF">
      <w:pPr>
        <w:pStyle w:val="PlainText"/>
        <w:jc w:val="center"/>
        <w:rPr>
          <w:rFonts w:asciiTheme="minorHAnsi" w:hAnsiTheme="minorHAnsi" w:cstheme="minorHAnsi"/>
          <w:sz w:val="22"/>
          <w:szCs w:val="22"/>
        </w:rPr>
      </w:pPr>
      <w:r w:rsidRPr="00040127">
        <w:rPr>
          <w:rFonts w:asciiTheme="minorHAnsi" w:hAnsiTheme="minorHAnsi" w:cstheme="minorHAnsi"/>
          <w:b/>
          <w:sz w:val="22"/>
          <w:szCs w:val="22"/>
        </w:rPr>
        <w:t>Committee Members</w:t>
      </w:r>
      <w:r w:rsidRPr="00040127">
        <w:rPr>
          <w:rFonts w:asciiTheme="minorHAnsi" w:hAnsiTheme="minorHAnsi" w:cstheme="minorHAnsi"/>
          <w:sz w:val="22"/>
          <w:szCs w:val="22"/>
        </w:rPr>
        <w:t>:</w:t>
      </w:r>
    </w:p>
    <w:p w14:paraId="013C8422" w14:textId="250A1774" w:rsidR="002366DF" w:rsidRPr="00040127" w:rsidRDefault="00104D19" w:rsidP="002366DF">
      <w:pPr>
        <w:pStyle w:val="PlainText"/>
        <w:ind w:left="270"/>
        <w:rPr>
          <w:rFonts w:asciiTheme="minorHAnsi" w:hAnsiTheme="minorHAnsi" w:cstheme="minorHAnsi"/>
          <w:sz w:val="22"/>
          <w:szCs w:val="22"/>
        </w:rPr>
      </w:pPr>
      <w:r>
        <w:rPr>
          <w:rFonts w:asciiTheme="minorHAnsi" w:hAnsiTheme="minorHAnsi" w:cstheme="minorHAnsi"/>
          <w:sz w:val="22"/>
          <w:szCs w:val="22"/>
        </w:rPr>
        <w:t>Micah Hartlaub</w:t>
      </w:r>
      <w:r w:rsidRPr="00040127">
        <w:rPr>
          <w:rFonts w:asciiTheme="minorHAnsi" w:hAnsiTheme="minorHAnsi" w:cstheme="minorHAnsi"/>
          <w:sz w:val="22"/>
          <w:szCs w:val="22"/>
        </w:rPr>
        <w:t xml:space="preserve"> </w:t>
      </w:r>
      <w:r w:rsidR="002366DF" w:rsidRPr="00040127">
        <w:rPr>
          <w:rFonts w:asciiTheme="minorHAnsi" w:hAnsiTheme="minorHAnsi" w:cstheme="minorHAnsi"/>
          <w:sz w:val="22"/>
          <w:szCs w:val="22"/>
        </w:rPr>
        <w:t>– Chair (voting)</w:t>
      </w:r>
      <w:r w:rsidR="002366DF" w:rsidRPr="00040127">
        <w:rPr>
          <w:rFonts w:asciiTheme="minorHAnsi" w:hAnsiTheme="minorHAnsi" w:cstheme="minorHAnsi"/>
          <w:sz w:val="22"/>
          <w:szCs w:val="22"/>
        </w:rPr>
        <w:tab/>
      </w:r>
      <w:r w:rsidR="002366DF" w:rsidRPr="00040127">
        <w:rPr>
          <w:rFonts w:asciiTheme="minorHAnsi" w:hAnsiTheme="minorHAnsi" w:cstheme="minorHAnsi"/>
          <w:sz w:val="22"/>
          <w:szCs w:val="22"/>
        </w:rPr>
        <w:tab/>
      </w:r>
      <w:r w:rsidR="002366DF" w:rsidRPr="00040127">
        <w:rPr>
          <w:rFonts w:asciiTheme="minorHAnsi" w:hAnsiTheme="minorHAnsi" w:cstheme="minorHAnsi"/>
          <w:sz w:val="22"/>
          <w:szCs w:val="22"/>
        </w:rPr>
        <w:tab/>
        <w:t>James Spain – Citizen Member (voting)</w:t>
      </w:r>
    </w:p>
    <w:p w14:paraId="09A5CFCA" w14:textId="7AD2D5D2" w:rsidR="002366DF" w:rsidRPr="00040127" w:rsidRDefault="00104D19" w:rsidP="002366DF">
      <w:pPr>
        <w:pStyle w:val="PlainText"/>
        <w:ind w:left="270"/>
        <w:rPr>
          <w:rFonts w:asciiTheme="minorHAnsi" w:hAnsiTheme="minorHAnsi" w:cstheme="minorHAnsi"/>
          <w:sz w:val="22"/>
          <w:szCs w:val="22"/>
        </w:rPr>
      </w:pPr>
      <w:r>
        <w:rPr>
          <w:rFonts w:asciiTheme="minorHAnsi" w:hAnsiTheme="minorHAnsi" w:cstheme="minorHAnsi"/>
          <w:sz w:val="22"/>
          <w:szCs w:val="22"/>
        </w:rPr>
        <w:t>Chris Wasik</w:t>
      </w:r>
      <w:r w:rsidR="002366DF" w:rsidRPr="00040127">
        <w:rPr>
          <w:rFonts w:asciiTheme="minorHAnsi" w:hAnsiTheme="minorHAnsi" w:cstheme="minorHAnsi"/>
          <w:sz w:val="22"/>
          <w:szCs w:val="22"/>
        </w:rPr>
        <w:t xml:space="preserve"> – Co-Chair (voting)</w:t>
      </w:r>
      <w:r w:rsidR="002366DF" w:rsidRPr="00040127">
        <w:rPr>
          <w:rFonts w:asciiTheme="minorHAnsi" w:hAnsiTheme="minorHAnsi" w:cstheme="minorHAnsi"/>
          <w:sz w:val="22"/>
          <w:szCs w:val="22"/>
        </w:rPr>
        <w:tab/>
      </w:r>
      <w:r w:rsidR="002366DF" w:rsidRPr="00040127">
        <w:rPr>
          <w:rFonts w:asciiTheme="minorHAnsi" w:hAnsiTheme="minorHAnsi" w:cstheme="minorHAnsi"/>
          <w:sz w:val="22"/>
          <w:szCs w:val="22"/>
        </w:rPr>
        <w:tab/>
      </w:r>
      <w:r w:rsidR="002366DF" w:rsidRPr="00040127">
        <w:rPr>
          <w:rFonts w:asciiTheme="minorHAnsi" w:hAnsiTheme="minorHAnsi" w:cstheme="minorHAnsi"/>
          <w:sz w:val="22"/>
          <w:szCs w:val="22"/>
        </w:rPr>
        <w:tab/>
        <w:t>Donna Hopkins – Citizen Member (voting)</w:t>
      </w:r>
    </w:p>
    <w:p w14:paraId="39213E25" w14:textId="77777777" w:rsidR="002366DF" w:rsidRPr="00040127" w:rsidRDefault="002366DF" w:rsidP="002366DF">
      <w:pPr>
        <w:pStyle w:val="PlainText"/>
        <w:ind w:left="270"/>
        <w:rPr>
          <w:rFonts w:asciiTheme="minorHAnsi" w:hAnsiTheme="minorHAnsi" w:cstheme="minorHAnsi"/>
          <w:sz w:val="22"/>
          <w:szCs w:val="22"/>
        </w:rPr>
      </w:pPr>
      <w:r>
        <w:rPr>
          <w:rFonts w:asciiTheme="minorHAnsi" w:hAnsiTheme="minorHAnsi" w:cstheme="minorHAnsi"/>
          <w:sz w:val="22"/>
          <w:szCs w:val="22"/>
        </w:rPr>
        <w:t>Ruben Rendon</w:t>
      </w:r>
      <w:r w:rsidR="000B5CDD" w:rsidRPr="00040127">
        <w:rPr>
          <w:rFonts w:asciiTheme="minorHAnsi" w:hAnsiTheme="minorHAnsi" w:cstheme="minorHAnsi"/>
          <w:sz w:val="22"/>
          <w:szCs w:val="22"/>
        </w:rPr>
        <w:t xml:space="preserve"> – </w:t>
      </w:r>
      <w:r w:rsidRPr="00040127">
        <w:rPr>
          <w:rFonts w:asciiTheme="minorHAnsi" w:hAnsiTheme="minorHAnsi" w:cstheme="minorHAnsi"/>
          <w:sz w:val="22"/>
          <w:szCs w:val="22"/>
        </w:rPr>
        <w:t>Citizen Member</w:t>
      </w:r>
      <w:r>
        <w:rPr>
          <w:rFonts w:asciiTheme="minorHAnsi" w:hAnsiTheme="minorHAnsi" w:cstheme="minorHAnsi"/>
          <w:sz w:val="22"/>
          <w:szCs w:val="22"/>
        </w:rPr>
        <w:t xml:space="preserve"> </w:t>
      </w:r>
      <w:r w:rsidRPr="00040127">
        <w:rPr>
          <w:rFonts w:asciiTheme="minorHAnsi" w:hAnsiTheme="minorHAnsi" w:cstheme="minorHAnsi"/>
          <w:sz w:val="22"/>
          <w:szCs w:val="22"/>
        </w:rPr>
        <w:t>(voting)</w:t>
      </w:r>
      <w:r w:rsidRPr="00040127">
        <w:rPr>
          <w:rFonts w:asciiTheme="minorHAnsi" w:hAnsiTheme="minorHAnsi" w:cstheme="minorHAnsi"/>
          <w:sz w:val="22"/>
          <w:szCs w:val="22"/>
        </w:rPr>
        <w:tab/>
      </w:r>
      <w:r w:rsidRPr="00040127">
        <w:rPr>
          <w:rFonts w:asciiTheme="minorHAnsi" w:hAnsiTheme="minorHAnsi" w:cstheme="minorHAnsi"/>
          <w:sz w:val="22"/>
          <w:szCs w:val="22"/>
        </w:rPr>
        <w:tab/>
      </w:r>
    </w:p>
    <w:p w14:paraId="4B59D48A" w14:textId="77777777" w:rsidR="002366DF" w:rsidRPr="00040127" w:rsidRDefault="002366DF" w:rsidP="002366DF">
      <w:pPr>
        <w:pStyle w:val="PlainText"/>
        <w:ind w:left="270"/>
        <w:rPr>
          <w:rFonts w:asciiTheme="minorHAnsi" w:hAnsiTheme="minorHAnsi" w:cstheme="minorHAnsi"/>
          <w:sz w:val="22"/>
          <w:szCs w:val="22"/>
        </w:rPr>
      </w:pPr>
      <w:r w:rsidRPr="00040127">
        <w:rPr>
          <w:rFonts w:asciiTheme="minorHAnsi" w:hAnsiTheme="minorHAnsi" w:cstheme="minorHAnsi"/>
          <w:sz w:val="22"/>
          <w:szCs w:val="22"/>
        </w:rPr>
        <w:t>Steve Shoff – Park/Harbor Master (non-voting)</w:t>
      </w:r>
    </w:p>
    <w:p w14:paraId="503B920A" w14:textId="77777777" w:rsidR="002366DF" w:rsidRPr="00040127" w:rsidRDefault="002366DF" w:rsidP="002366DF">
      <w:pPr>
        <w:pStyle w:val="PlainText"/>
        <w:ind w:left="270"/>
        <w:rPr>
          <w:rFonts w:asciiTheme="minorHAnsi" w:hAnsiTheme="minorHAnsi" w:cstheme="minorHAnsi"/>
          <w:sz w:val="22"/>
          <w:szCs w:val="22"/>
        </w:rPr>
      </w:pPr>
      <w:r w:rsidRPr="00040127">
        <w:rPr>
          <w:rFonts w:asciiTheme="minorHAnsi" w:hAnsiTheme="minorHAnsi" w:cstheme="minorHAnsi"/>
          <w:sz w:val="22"/>
          <w:szCs w:val="22"/>
        </w:rPr>
        <w:t>Kevin Kiekhafer – Delavan Friends of Park Rep (non-voting)</w:t>
      </w:r>
    </w:p>
    <w:p w14:paraId="185E76A8" w14:textId="77777777" w:rsidR="002366DF" w:rsidRPr="00040127" w:rsidRDefault="002366DF" w:rsidP="0020602A">
      <w:pPr>
        <w:pStyle w:val="PlainText"/>
        <w:ind w:left="270"/>
        <w:rPr>
          <w:rFonts w:cstheme="minorHAnsi"/>
          <w:b/>
          <w:u w:val="single"/>
        </w:rPr>
      </w:pPr>
      <w:r w:rsidRPr="00040127">
        <w:rPr>
          <w:rFonts w:asciiTheme="minorHAnsi" w:hAnsiTheme="minorHAnsi" w:cstheme="minorHAnsi"/>
          <w:sz w:val="22"/>
          <w:szCs w:val="22"/>
        </w:rPr>
        <w:t>John Olson – Administrator (non-voting)</w:t>
      </w:r>
    </w:p>
    <w:p w14:paraId="7AFAC985" w14:textId="77777777" w:rsidR="002366DF" w:rsidRPr="00040127" w:rsidRDefault="002366DF" w:rsidP="002366DF">
      <w:pPr>
        <w:jc w:val="center"/>
        <w:rPr>
          <w:rFonts w:cstheme="minorHAnsi"/>
          <w:b/>
          <w:sz w:val="20"/>
          <w:szCs w:val="20"/>
          <w:u w:val="single"/>
        </w:rPr>
      </w:pPr>
      <w:r w:rsidRPr="00040127">
        <w:rPr>
          <w:rFonts w:cstheme="minorHAnsi"/>
          <w:b/>
          <w:sz w:val="20"/>
          <w:szCs w:val="20"/>
          <w:u w:val="single"/>
        </w:rPr>
        <w:t xml:space="preserve">A quorum of the Town Board may be </w:t>
      </w:r>
      <w:proofErr w:type="gramStart"/>
      <w:r w:rsidRPr="00040127">
        <w:rPr>
          <w:rFonts w:cstheme="minorHAnsi"/>
          <w:b/>
          <w:sz w:val="20"/>
          <w:szCs w:val="20"/>
          <w:u w:val="single"/>
        </w:rPr>
        <w:t>present</w:t>
      </w:r>
      <w:proofErr w:type="gramEnd"/>
    </w:p>
    <w:p w14:paraId="679250F6" w14:textId="400B9D5E" w:rsidR="00770128" w:rsidRPr="007C7C45" w:rsidRDefault="7D58C2DD" w:rsidP="007C7C45">
      <w:pPr>
        <w:overflowPunct w:val="0"/>
        <w:autoSpaceDE w:val="0"/>
        <w:autoSpaceDN w:val="0"/>
        <w:adjustRightInd w:val="0"/>
        <w:ind w:left="360"/>
        <w:jc w:val="center"/>
        <w:textAlignment w:val="baseline"/>
        <w:rPr>
          <w:sz w:val="20"/>
          <w:szCs w:val="20"/>
        </w:rPr>
      </w:pPr>
      <w:r w:rsidRPr="7D58C2DD">
        <w:rPr>
          <w:sz w:val="20"/>
          <w:szCs w:val="20"/>
        </w:rPr>
        <w:t xml:space="preserve">The agenda may be posted at any two of the following places: Town Hall, </w:t>
      </w:r>
      <w:bookmarkStart w:id="1" w:name="_Int_cyNDOfuq"/>
      <w:r w:rsidR="007C7C45">
        <w:fldChar w:fldCharType="begin"/>
      </w:r>
      <w:r w:rsidR="007C7C45">
        <w:instrText>HYPERLINK "http://www.townofdelavan.com" \h</w:instrText>
      </w:r>
      <w:r w:rsidR="007C7C45">
        <w:fldChar w:fldCharType="separate"/>
      </w:r>
      <w:r w:rsidRPr="7D58C2DD">
        <w:rPr>
          <w:rStyle w:val="Hyperlink"/>
          <w:sz w:val="20"/>
          <w:szCs w:val="20"/>
        </w:rPr>
        <w:t>www.townofdelavan.com</w:t>
      </w:r>
      <w:r w:rsidR="007C7C45">
        <w:rPr>
          <w:rStyle w:val="Hyperlink"/>
          <w:sz w:val="20"/>
          <w:szCs w:val="20"/>
        </w:rPr>
        <w:fldChar w:fldCharType="end"/>
      </w:r>
      <w:r w:rsidRPr="7D58C2DD">
        <w:rPr>
          <w:color w:val="0000FF"/>
          <w:sz w:val="20"/>
          <w:szCs w:val="20"/>
          <w:u w:val="single"/>
        </w:rPr>
        <w:t xml:space="preserve">, </w:t>
      </w:r>
      <w:r w:rsidRPr="7D58C2DD">
        <w:rPr>
          <w:sz w:val="20"/>
          <w:szCs w:val="20"/>
        </w:rPr>
        <w:t xml:space="preserve"> FNBT</w:t>
      </w:r>
      <w:bookmarkEnd w:id="1"/>
      <w:r w:rsidRPr="7D58C2DD">
        <w:rPr>
          <w:sz w:val="20"/>
          <w:szCs w:val="20"/>
        </w:rPr>
        <w:t>, Lakefront Mobil, Maxi One and Piggly Wiggly Copies: Committee Members, Town Board, Delavan Enterprise, and Janesville Gazette.  Any person who has a qualifying disability as defined by the American with Disabilities act that requires the meeting or the materials at the meeting to be in an accessible location or format must contact the Town of Delavan, 5621 Town Hall Road, Delavan Wisconsin at least twenty –four hours prior to the commencement of the meeting so that necessary arrangements can be made to accommodate the request.</w:t>
      </w:r>
      <w:r w:rsidR="007C7C45">
        <w:rPr>
          <w:sz w:val="20"/>
          <w:szCs w:val="20"/>
        </w:rPr>
        <w:br/>
      </w:r>
      <w:r w:rsidR="002366DF" w:rsidRPr="00040127">
        <w:rPr>
          <w:rFonts w:cstheme="minorHAnsi"/>
          <w:b/>
          <w:sz w:val="20"/>
          <w:szCs w:val="20"/>
        </w:rPr>
        <w:t>The Town of Delavan is an Equal Opportunity Employer</w:t>
      </w:r>
    </w:p>
    <w:sectPr w:rsidR="00770128" w:rsidRPr="007C7C45" w:rsidSect="007C7C45">
      <w:footerReference w:type="default" r:id="rId8"/>
      <w:pgSz w:w="12240" w:h="15840" w:code="1"/>
      <w:pgMar w:top="99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12475" w14:textId="77777777" w:rsidR="005165A4" w:rsidRDefault="005165A4" w:rsidP="005165A4">
      <w:pPr>
        <w:spacing w:after="0"/>
      </w:pPr>
      <w:r>
        <w:separator/>
      </w:r>
    </w:p>
  </w:endnote>
  <w:endnote w:type="continuationSeparator" w:id="0">
    <w:p w14:paraId="4CB74F8C" w14:textId="77777777" w:rsidR="005165A4" w:rsidRDefault="005165A4" w:rsidP="005165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467106"/>
      <w:docPartObj>
        <w:docPartGallery w:val="Page Numbers (Bottom of Page)"/>
        <w:docPartUnique/>
      </w:docPartObj>
    </w:sdtPr>
    <w:sdtEndPr/>
    <w:sdtContent>
      <w:sdt>
        <w:sdtPr>
          <w:id w:val="-1769616900"/>
          <w:docPartObj>
            <w:docPartGallery w:val="Page Numbers (Top of Page)"/>
            <w:docPartUnique/>
          </w:docPartObj>
        </w:sdtPr>
        <w:sdtEndPr/>
        <w:sdtContent>
          <w:p w14:paraId="7F54A23F" w14:textId="77777777" w:rsidR="005165A4" w:rsidRDefault="005165A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083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0830">
              <w:rPr>
                <w:b/>
                <w:bCs/>
                <w:noProof/>
              </w:rPr>
              <w:t>2</w:t>
            </w:r>
            <w:r>
              <w:rPr>
                <w:b/>
                <w:bCs/>
                <w:sz w:val="24"/>
                <w:szCs w:val="24"/>
              </w:rPr>
              <w:fldChar w:fldCharType="end"/>
            </w:r>
          </w:p>
        </w:sdtContent>
      </w:sdt>
    </w:sdtContent>
  </w:sdt>
  <w:p w14:paraId="6CE1440B" w14:textId="77777777" w:rsidR="005165A4" w:rsidRDefault="00516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D118" w14:textId="77777777" w:rsidR="005165A4" w:rsidRDefault="005165A4" w:rsidP="005165A4">
      <w:pPr>
        <w:spacing w:after="0"/>
      </w:pPr>
      <w:r>
        <w:separator/>
      </w:r>
    </w:p>
  </w:footnote>
  <w:footnote w:type="continuationSeparator" w:id="0">
    <w:p w14:paraId="3E54B034" w14:textId="77777777" w:rsidR="005165A4" w:rsidRDefault="005165A4" w:rsidP="005165A4">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Q4huelE60U/FJ" int2:id="LBeipE49">
      <int2:state int2:value="Rejected" int2:type="AugLoop_Text_Critique"/>
    </int2:textHash>
    <int2:bookmark int2:bookmarkName="_Int_7bJdifaA" int2:invalidationBookmarkName="" int2:hashCode="+Swk6N+mYnN5PL" int2:id="x5qKeXNO">
      <int2:state int2:value="Rejected" int2:type="AugLoop_Text_Critique"/>
    </int2:bookmark>
    <int2:bookmark int2:bookmarkName="_Int_cyNDOfuq" int2:invalidationBookmarkName="" int2:hashCode="YBlVWRqGjOK18l" int2:id="UbV9wRO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B3A24"/>
    <w:multiLevelType w:val="hybridMultilevel"/>
    <w:tmpl w:val="4CBC2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03B94"/>
    <w:multiLevelType w:val="hybridMultilevel"/>
    <w:tmpl w:val="C328814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9485849"/>
    <w:multiLevelType w:val="hybridMultilevel"/>
    <w:tmpl w:val="CD6C3A68"/>
    <w:lvl w:ilvl="0" w:tplc="04090011">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722251">
    <w:abstractNumId w:val="2"/>
  </w:num>
  <w:num w:numId="2" w16cid:durableId="744104596">
    <w:abstractNumId w:val="1"/>
  </w:num>
  <w:num w:numId="3" w16cid:durableId="75236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28"/>
    <w:rsid w:val="00016D62"/>
    <w:rsid w:val="00066314"/>
    <w:rsid w:val="00097CD2"/>
    <w:rsid w:val="000B346E"/>
    <w:rsid w:val="000B5CDD"/>
    <w:rsid w:val="000D5564"/>
    <w:rsid w:val="000E0195"/>
    <w:rsid w:val="00104D19"/>
    <w:rsid w:val="0011752F"/>
    <w:rsid w:val="001A40B1"/>
    <w:rsid w:val="001A7E30"/>
    <w:rsid w:val="001B6DDF"/>
    <w:rsid w:val="001D5ED1"/>
    <w:rsid w:val="0020602A"/>
    <w:rsid w:val="002366DF"/>
    <w:rsid w:val="00247A8E"/>
    <w:rsid w:val="002822DE"/>
    <w:rsid w:val="002F4E66"/>
    <w:rsid w:val="00335ACB"/>
    <w:rsid w:val="0035557B"/>
    <w:rsid w:val="0037622B"/>
    <w:rsid w:val="0038464E"/>
    <w:rsid w:val="003B2CE7"/>
    <w:rsid w:val="003C026C"/>
    <w:rsid w:val="003F1F32"/>
    <w:rsid w:val="0041186B"/>
    <w:rsid w:val="00444A63"/>
    <w:rsid w:val="004664C8"/>
    <w:rsid w:val="004A21FE"/>
    <w:rsid w:val="004C7C2D"/>
    <w:rsid w:val="004E79F7"/>
    <w:rsid w:val="00503B20"/>
    <w:rsid w:val="005165A4"/>
    <w:rsid w:val="005369E3"/>
    <w:rsid w:val="00551CF2"/>
    <w:rsid w:val="0055230D"/>
    <w:rsid w:val="005B0B96"/>
    <w:rsid w:val="00645465"/>
    <w:rsid w:val="00682D78"/>
    <w:rsid w:val="006865B1"/>
    <w:rsid w:val="00694A56"/>
    <w:rsid w:val="006C1489"/>
    <w:rsid w:val="00732C8C"/>
    <w:rsid w:val="00770128"/>
    <w:rsid w:val="007753A7"/>
    <w:rsid w:val="007837D2"/>
    <w:rsid w:val="007C4D74"/>
    <w:rsid w:val="007C7C45"/>
    <w:rsid w:val="008C7948"/>
    <w:rsid w:val="008F6CB4"/>
    <w:rsid w:val="00937440"/>
    <w:rsid w:val="009C4C9B"/>
    <w:rsid w:val="00A21527"/>
    <w:rsid w:val="00A40830"/>
    <w:rsid w:val="00A61E08"/>
    <w:rsid w:val="00A705C8"/>
    <w:rsid w:val="00A81247"/>
    <w:rsid w:val="00AB3E8F"/>
    <w:rsid w:val="00AB5A40"/>
    <w:rsid w:val="00AE4711"/>
    <w:rsid w:val="00B009B7"/>
    <w:rsid w:val="00B12589"/>
    <w:rsid w:val="00B63B6D"/>
    <w:rsid w:val="00B642BA"/>
    <w:rsid w:val="00B72660"/>
    <w:rsid w:val="00BD1ABE"/>
    <w:rsid w:val="00BE23CB"/>
    <w:rsid w:val="00BE6AA7"/>
    <w:rsid w:val="00C424BC"/>
    <w:rsid w:val="00C5390C"/>
    <w:rsid w:val="00C64B71"/>
    <w:rsid w:val="00CD5609"/>
    <w:rsid w:val="00CD63D9"/>
    <w:rsid w:val="00CF5C7E"/>
    <w:rsid w:val="00CF7ECD"/>
    <w:rsid w:val="00DC30A1"/>
    <w:rsid w:val="00E145BB"/>
    <w:rsid w:val="00E23519"/>
    <w:rsid w:val="00E775AC"/>
    <w:rsid w:val="00E77BA4"/>
    <w:rsid w:val="00F00CA6"/>
    <w:rsid w:val="00F25E6C"/>
    <w:rsid w:val="00F33DC9"/>
    <w:rsid w:val="00FB5A6C"/>
    <w:rsid w:val="288F33DA"/>
    <w:rsid w:val="3E354CD0"/>
    <w:rsid w:val="4259DF8A"/>
    <w:rsid w:val="50DF4C74"/>
    <w:rsid w:val="69FDCD75"/>
    <w:rsid w:val="76544B32"/>
    <w:rsid w:val="7D58C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82E2"/>
  <w15:chartTrackingRefBased/>
  <w15:docId w15:val="{9BA665F7-278C-4E39-97A2-DB7B9664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366DF"/>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366DF"/>
    <w:rPr>
      <w:rFonts w:ascii="Courier New" w:eastAsia="Times New Roman" w:hAnsi="Courier New" w:cs="Courier New"/>
      <w:sz w:val="20"/>
      <w:szCs w:val="20"/>
    </w:rPr>
  </w:style>
  <w:style w:type="paragraph" w:styleId="Title">
    <w:name w:val="Title"/>
    <w:basedOn w:val="Normal"/>
    <w:link w:val="TitleChar"/>
    <w:qFormat/>
    <w:rsid w:val="002366DF"/>
    <w:pPr>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2366DF"/>
    <w:rPr>
      <w:rFonts w:ascii="Times New Roman" w:eastAsia="Times New Roman" w:hAnsi="Times New Roman" w:cs="Times New Roman"/>
      <w:b/>
      <w:sz w:val="32"/>
      <w:szCs w:val="20"/>
    </w:rPr>
  </w:style>
  <w:style w:type="character" w:styleId="Hyperlink">
    <w:name w:val="Hyperlink"/>
    <w:rsid w:val="002366DF"/>
    <w:rPr>
      <w:color w:val="0000FF"/>
      <w:u w:val="single"/>
    </w:rPr>
  </w:style>
  <w:style w:type="paragraph" w:styleId="Header">
    <w:name w:val="header"/>
    <w:basedOn w:val="Normal"/>
    <w:link w:val="HeaderChar"/>
    <w:uiPriority w:val="99"/>
    <w:unhideWhenUsed/>
    <w:rsid w:val="005165A4"/>
    <w:pPr>
      <w:tabs>
        <w:tab w:val="center" w:pos="4680"/>
        <w:tab w:val="right" w:pos="9360"/>
      </w:tabs>
      <w:spacing w:after="0"/>
    </w:pPr>
  </w:style>
  <w:style w:type="character" w:customStyle="1" w:styleId="HeaderChar">
    <w:name w:val="Header Char"/>
    <w:basedOn w:val="DefaultParagraphFont"/>
    <w:link w:val="Header"/>
    <w:uiPriority w:val="99"/>
    <w:rsid w:val="005165A4"/>
  </w:style>
  <w:style w:type="paragraph" w:styleId="Footer">
    <w:name w:val="footer"/>
    <w:basedOn w:val="Normal"/>
    <w:link w:val="FooterChar"/>
    <w:uiPriority w:val="99"/>
    <w:unhideWhenUsed/>
    <w:rsid w:val="005165A4"/>
    <w:pPr>
      <w:tabs>
        <w:tab w:val="center" w:pos="4680"/>
        <w:tab w:val="right" w:pos="9360"/>
      </w:tabs>
      <w:spacing w:after="0"/>
    </w:pPr>
  </w:style>
  <w:style w:type="character" w:customStyle="1" w:styleId="FooterChar">
    <w:name w:val="Footer Char"/>
    <w:basedOn w:val="DefaultParagraphFont"/>
    <w:link w:val="Footer"/>
    <w:uiPriority w:val="99"/>
    <w:rsid w:val="005165A4"/>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2CB7-AF09-460F-A3A1-121986CBC8B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 Weber</dc:creator>
  <cp:keywords/>
  <dc:description/>
  <cp:lastModifiedBy>Michele Starin</cp:lastModifiedBy>
  <cp:revision>2</cp:revision>
  <dcterms:created xsi:type="dcterms:W3CDTF">2023-11-30T21:47:00Z</dcterms:created>
  <dcterms:modified xsi:type="dcterms:W3CDTF">2023-11-30T21:47:00Z</dcterms:modified>
</cp:coreProperties>
</file>